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DAC" w:rsidRDefault="0027583B">
      <w:pPr>
        <w:pStyle w:val="Titre1"/>
      </w:pPr>
      <w:r>
        <w:t>GESTION</w:t>
      </w:r>
      <w:r>
        <w:rPr>
          <w:sz w:val="29"/>
        </w:rPr>
        <w:t xml:space="preserve"> </w:t>
      </w:r>
      <w:r>
        <w:t>DE</w:t>
      </w:r>
      <w:r>
        <w:rPr>
          <w:sz w:val="29"/>
        </w:rPr>
        <w:t xml:space="preserve"> </w:t>
      </w:r>
      <w:r>
        <w:t xml:space="preserve">PROJETS </w:t>
      </w:r>
    </w:p>
    <w:p w:rsidR="00532DAC" w:rsidRDefault="0027583B" w:rsidP="0027583B">
      <w:pPr>
        <w:spacing w:after="179" w:line="259" w:lineRule="auto"/>
        <w:ind w:left="0" w:right="61" w:firstLine="0"/>
        <w:jc w:val="center"/>
      </w:pPr>
      <w:r>
        <w:rPr>
          <w:b/>
          <w:sz w:val="32"/>
        </w:rPr>
        <w:t>TP</w:t>
      </w:r>
      <w:r>
        <w:rPr>
          <w:b/>
          <w:sz w:val="26"/>
        </w:rPr>
        <w:t xml:space="preserve"> </w:t>
      </w:r>
      <w:r>
        <w:rPr>
          <w:b/>
          <w:sz w:val="32"/>
        </w:rPr>
        <w:t>M</w:t>
      </w:r>
      <w:r>
        <w:rPr>
          <w:b/>
          <w:sz w:val="26"/>
        </w:rPr>
        <w:t xml:space="preserve">ICROSOFT </w:t>
      </w:r>
      <w:r>
        <w:rPr>
          <w:b/>
          <w:sz w:val="32"/>
        </w:rPr>
        <w:t>P</w:t>
      </w:r>
      <w:r>
        <w:rPr>
          <w:b/>
          <w:sz w:val="26"/>
        </w:rPr>
        <w:t>ROJECT</w:t>
      </w:r>
      <w:r>
        <w:rPr>
          <w:b/>
          <w:sz w:val="32"/>
        </w:rPr>
        <w:t xml:space="preserve"> </w:t>
      </w:r>
    </w:p>
    <w:p w:rsidR="00532DAC" w:rsidRDefault="0027583B">
      <w:pPr>
        <w:pStyle w:val="Titre2"/>
        <w:spacing w:after="56"/>
        <w:ind w:left="-5"/>
      </w:pPr>
      <w:r>
        <w:rPr>
          <w:sz w:val="28"/>
        </w:rPr>
        <w:t>C</w:t>
      </w:r>
      <w:r>
        <w:t>ONSTRUCTION D</w:t>
      </w:r>
      <w:r>
        <w:rPr>
          <w:sz w:val="28"/>
        </w:rPr>
        <w:t>’</w:t>
      </w:r>
      <w:r>
        <w:t>UN IMMEUBLE</w:t>
      </w:r>
      <w:r>
        <w:rPr>
          <w:sz w:val="28"/>
        </w:rPr>
        <w:t xml:space="preserve"> </w:t>
      </w:r>
    </w:p>
    <w:p w:rsidR="00532DAC" w:rsidRDefault="0027583B">
      <w:pPr>
        <w:ind w:left="570" w:right="8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-19048</wp:posOffset>
                </wp:positionH>
                <wp:positionV relativeFrom="paragraph">
                  <wp:posOffset>-61525</wp:posOffset>
                </wp:positionV>
                <wp:extent cx="6158484" cy="197354"/>
                <wp:effectExtent l="0" t="0" r="0" b="0"/>
                <wp:wrapNone/>
                <wp:docPr id="6375" name="Group 63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8484" cy="197354"/>
                          <a:chOff x="0" y="0"/>
                          <a:chExt cx="6158484" cy="197354"/>
                        </a:xfrm>
                      </wpg:grpSpPr>
                      <wps:wsp>
                        <wps:cNvPr id="7043" name="Shape 7043"/>
                        <wps:cNvSpPr/>
                        <wps:spPr>
                          <a:xfrm>
                            <a:off x="0" y="0"/>
                            <a:ext cx="6158484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8484" h="19050">
                                <a:moveTo>
                                  <a:pt x="0" y="0"/>
                                </a:moveTo>
                                <a:lnTo>
                                  <a:pt x="6158484" y="0"/>
                                </a:lnTo>
                                <a:lnTo>
                                  <a:pt x="6158484" y="19050"/>
                                </a:lnTo>
                                <a:lnTo>
                                  <a:pt x="0" y="190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411" name="Picture 41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288036" y="96770"/>
                            <a:ext cx="86868" cy="838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610" name="Picture 661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276352" y="100584"/>
                            <a:ext cx="97536" cy="9753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3251F9A" id="Group 6375" o:spid="_x0000_s1026" style="position:absolute;margin-left:-1.5pt;margin-top:-4.85pt;width:484.9pt;height:15.55pt;z-index:-251658240" coordsize="61584,1973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">
                <v:shape id="Shape 7043" o:spid="_x0000_s1027" style="position:absolute;width:61584;height:190;visibility:visible;mso-wrap-style:square;v-text-anchor:top" coordsize="6158484,190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df1sQA&#10;AADdAAAADwAAAGRycy9kb3ducmV2LnhtbESP3YrCMBSE74V9h3AE7zRxlf2pRim6glcLrfsAh+bY&#10;FpuT0sS2vv1GWNjLYWa+Ybb70Taip87XjjUsFwoEceFMzaWGn8tp/gHCB2SDjWPS8CAP+93LZIuJ&#10;cQNn1OehFBHCPkENVQhtIqUvKrLoF64ljt7VdRZDlF0pTYdDhNtGvir1Ji3WHBcqbOlQUXHL71ZD&#10;cz/Xl+GYfn3y95hnKu3Xj6XUejYd0w2IQGP4D/+1z0bDu1qv4PkmPgG5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cHX9bEAAAA3QAAAA8AAAAAAAAAAAAAAAAAmAIAAGRycy9k&#10;b3ducmV2LnhtbFBLBQYAAAAABAAEAPUAAACJAwAAAAA=&#10;" path="m,l6158484,r,19050l,19050,,e" fillcolor="black" stroked="f" strokeweight="0">
                  <v:stroke miterlimit="83231f" joinstyle="miter"/>
                  <v:path arrowok="t" textboxrect="0,0,6158484,1905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11" o:spid="_x0000_s1028" type="#_x0000_t75" style="position:absolute;left:2880;top:967;width:869;height: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49/trDAAAA3AAAAA8AAABkcnMvZG93bnJldi54bWxEj8FqwzAQRO+F/IPYQG+NZLeU4kYJIRAI&#10;9BDquPfF2tom1kqRVMf9+6pQ6HGYmTfMejvbUUwU4uBYQ7FSIIhbZwbuNDTnw8MLiJiQDY6OScM3&#10;RdhuFndrrIy78TtNdepEhnCsUEOfkq+kjG1PFuPKeeLsfbpgMWUZOmkC3jLcjrJU6llaHDgv9Ohp&#10;31N7qb+shnD+8KeD8mE6hsf6rWzUqbw2Wt8v590riERz+g//tY9Gw1NRwO+ZfATk5g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Dj3+2sMAAADcAAAADwAAAAAAAAAAAAAAAACf&#10;AgAAZHJzL2Rvd25yZXYueG1sUEsFBgAAAAAEAAQA9wAAAI8DAAAAAA==&#10;">
                  <v:imagedata r:id="rId7" o:title=""/>
                </v:shape>
                <v:shape id="Picture 6610" o:spid="_x0000_s1029" type="#_x0000_t75" style="position:absolute;left:2763;top:1005;width:975;height:97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oCdyvCAAAA3QAAAA8AAABkcnMvZG93bnJldi54bWxET8tqAjEU3Qv9h3AL3Wli2wkyNYqIhW5c&#10;+KB1eTu5zgxOboZJ1PHvzUJweTjv6bx3jbhQF2rPBsYjBYK48Lbm0sB+9z2cgAgR2WLjmQzcKMB8&#10;9jKYYm79lTd02cZSpBAOORqoYmxzKUNRkcMw8i1x4o6+cxgT7EppO7ymcNfId6W0dFhzaqiwpWVF&#10;xWl7dgZW2d9/lq3W+vaL6086fyjWB2XM22u/+AIRqY9P8cP9Yw1oPU7705v0BOTsD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qAncrwgAAAN0AAAAPAAAAAAAAAAAAAAAAAJ8C&#10;AABkcnMvZG93bnJldi54bWxQSwUGAAAAAAQABAD3AAAAjgMAAAAA&#10;">
                  <v:imagedata r:id="rId8" o:title=""/>
                </v:shape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t xml:space="preserve">Créez un nouveau fichier Ms Project </w:t>
      </w:r>
    </w:p>
    <w:p w:rsidR="00532DAC" w:rsidRDefault="0027583B">
      <w:pPr>
        <w:spacing w:after="63" w:line="259" w:lineRule="auto"/>
        <w:ind w:left="360" w:right="0" w:firstLine="0"/>
      </w:pPr>
      <w:r>
        <w:rPr>
          <w:sz w:val="16"/>
        </w:rPr>
        <w:t xml:space="preserve"> </w:t>
      </w:r>
    </w:p>
    <w:p w:rsidR="00532DAC" w:rsidRDefault="0027583B">
      <w:pPr>
        <w:numPr>
          <w:ilvl w:val="0"/>
          <w:numId w:val="2"/>
        </w:numPr>
        <w:ind w:right="8" w:hanging="360"/>
      </w:pPr>
      <w:r>
        <w:t>Remplir les informations suivantes pour ce projet (propriétés du projet</w:t>
      </w:r>
      <w:proofErr w:type="gramStart"/>
      <w:r>
        <w:t>):</w:t>
      </w:r>
      <w:proofErr w:type="gramEnd"/>
      <w:r>
        <w:t xml:space="preserve">  </w:t>
      </w:r>
      <w:r>
        <w:tab/>
      </w:r>
      <w:r>
        <w:rPr>
          <w:b/>
        </w:rPr>
        <w:t xml:space="preserve"> </w:t>
      </w:r>
    </w:p>
    <w:p w:rsidR="00532DAC" w:rsidRDefault="0027583B">
      <w:pPr>
        <w:tabs>
          <w:tab w:val="center" w:pos="1224"/>
          <w:tab w:val="center" w:pos="4071"/>
        </w:tabs>
        <w:spacing w:after="0" w:line="259" w:lineRule="auto"/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t>Le sujet</w:t>
      </w:r>
      <w:r>
        <w:rPr>
          <w:b/>
        </w:rPr>
        <w:t xml:space="preserve">  </w:t>
      </w:r>
      <w:r>
        <w:rPr>
          <w:b/>
        </w:rPr>
        <w:tab/>
        <w:t xml:space="preserve"> : Construction d’un immeuble </w:t>
      </w:r>
    </w:p>
    <w:p w:rsidR="00532DAC" w:rsidRDefault="0027583B">
      <w:pPr>
        <w:tabs>
          <w:tab w:val="center" w:pos="1436"/>
          <w:tab w:val="center" w:pos="3064"/>
        </w:tabs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t xml:space="preserve">La catégorie  </w:t>
      </w:r>
      <w:r>
        <w:tab/>
        <w:t xml:space="preserve"> </w:t>
      </w:r>
      <w:r>
        <w:rPr>
          <w:b/>
        </w:rPr>
        <w:t xml:space="preserve">: Bâtiment </w:t>
      </w:r>
    </w:p>
    <w:p w:rsidR="00532DAC" w:rsidRDefault="0027583B">
      <w:pPr>
        <w:tabs>
          <w:tab w:val="center" w:pos="1563"/>
          <w:tab w:val="center" w:pos="2970"/>
        </w:tabs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t xml:space="preserve">Le responsable </w:t>
      </w:r>
      <w:r>
        <w:tab/>
      </w:r>
      <w:r>
        <w:rPr>
          <w:b/>
        </w:rPr>
        <w:t xml:space="preserve">: Vous </w:t>
      </w:r>
    </w:p>
    <w:p w:rsidR="00532DAC" w:rsidRDefault="0027583B">
      <w:pPr>
        <w:tabs>
          <w:tab w:val="center" w:pos="1493"/>
          <w:tab w:val="center" w:pos="2400"/>
          <w:tab w:val="center" w:pos="5929"/>
        </w:tabs>
        <w:spacing w:after="0" w:line="259" w:lineRule="auto"/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t xml:space="preserve">Les mots clés </w:t>
      </w:r>
      <w:r>
        <w:tab/>
        <w:t xml:space="preserve"> </w:t>
      </w:r>
      <w:r>
        <w:tab/>
      </w:r>
      <w:r>
        <w:rPr>
          <w:b/>
        </w:rPr>
        <w:t>: Maçonnerie, Electricité, Peinture, Tapisserie, Dalle, Charpente</w:t>
      </w:r>
      <w:r>
        <w:t xml:space="preserve">  </w:t>
      </w:r>
    </w:p>
    <w:p w:rsidR="00532DAC" w:rsidRDefault="0027583B">
      <w:pPr>
        <w:tabs>
          <w:tab w:val="center" w:pos="1193"/>
          <w:tab w:val="center" w:pos="2399"/>
          <w:tab w:val="center" w:pos="3037"/>
        </w:tabs>
        <w:spacing w:after="0" w:line="259" w:lineRule="auto"/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t xml:space="preserve">Société </w:t>
      </w:r>
      <w:r>
        <w:tab/>
        <w:t xml:space="preserve"> </w:t>
      </w:r>
      <w:r>
        <w:tab/>
      </w:r>
      <w:r>
        <w:rPr>
          <w:b/>
        </w:rPr>
        <w:t xml:space="preserve">: </w:t>
      </w:r>
      <w:proofErr w:type="spellStart"/>
      <w:r>
        <w:rPr>
          <w:b/>
        </w:rPr>
        <w:t>Batico</w:t>
      </w:r>
      <w:proofErr w:type="spellEnd"/>
      <w:r>
        <w:rPr>
          <w:b/>
        </w:rPr>
        <w:t xml:space="preserve"> </w:t>
      </w:r>
    </w:p>
    <w:p w:rsidR="00532DAC" w:rsidRDefault="0027583B">
      <w:pPr>
        <w:spacing w:after="0" w:line="259" w:lineRule="auto"/>
        <w:ind w:left="360" w:right="0" w:firstLine="0"/>
      </w:pPr>
      <w:r>
        <w:rPr>
          <w:b/>
        </w:rPr>
        <w:t xml:space="preserve"> </w:t>
      </w:r>
    </w:p>
    <w:p w:rsidR="00532DAC" w:rsidRDefault="0027583B" w:rsidP="0027583B">
      <w:pPr>
        <w:numPr>
          <w:ilvl w:val="0"/>
          <w:numId w:val="2"/>
        </w:numPr>
        <w:ind w:right="8" w:hanging="360"/>
      </w:pPr>
      <w:r>
        <w:t xml:space="preserve">Créer un nouveau calendrier nommé : « </w:t>
      </w:r>
      <w:proofErr w:type="spellStart"/>
      <w:r>
        <w:rPr>
          <w:b/>
        </w:rPr>
        <w:t>Batico</w:t>
      </w:r>
      <w:proofErr w:type="spellEnd"/>
      <w:r>
        <w:rPr>
          <w:b/>
        </w:rPr>
        <w:t xml:space="preserve"> </w:t>
      </w:r>
      <w:r>
        <w:t xml:space="preserve">», choisir ce calendrier comme calendrier du projet et modifier son temps de travail de la manière suivante :  </w:t>
      </w:r>
    </w:p>
    <w:p w:rsidR="00532DAC" w:rsidRDefault="0027583B" w:rsidP="0027583B">
      <w:pPr>
        <w:numPr>
          <w:ilvl w:val="1"/>
          <w:numId w:val="2"/>
        </w:numPr>
        <w:spacing w:after="0" w:line="259" w:lineRule="auto"/>
        <w:ind w:right="8" w:hanging="360"/>
      </w:pPr>
      <w:r>
        <w:t xml:space="preserve">du </w:t>
      </w:r>
      <w:r>
        <w:rPr>
          <w:b/>
        </w:rPr>
        <w:t>dimanche</w:t>
      </w:r>
      <w:r>
        <w:t xml:space="preserve"> au </w:t>
      </w:r>
      <w:r>
        <w:rPr>
          <w:b/>
        </w:rPr>
        <w:t>jeudi</w:t>
      </w:r>
      <w:r>
        <w:t xml:space="preserve"> de : </w:t>
      </w:r>
      <w:r>
        <w:rPr>
          <w:b/>
        </w:rPr>
        <w:t xml:space="preserve">08h00 </w:t>
      </w:r>
      <w:r>
        <w:t xml:space="preserve">à </w:t>
      </w:r>
      <w:r>
        <w:rPr>
          <w:b/>
        </w:rPr>
        <w:t xml:space="preserve">12h00 </w:t>
      </w:r>
      <w:r>
        <w:t xml:space="preserve">et de </w:t>
      </w:r>
      <w:r>
        <w:rPr>
          <w:b/>
        </w:rPr>
        <w:t xml:space="preserve">13h00 </w:t>
      </w:r>
      <w:r>
        <w:t xml:space="preserve">à </w:t>
      </w:r>
      <w:r>
        <w:rPr>
          <w:b/>
        </w:rPr>
        <w:t>17h00</w:t>
      </w:r>
      <w:r>
        <w:t xml:space="preserve"> </w:t>
      </w:r>
    </w:p>
    <w:p w:rsidR="00532DAC" w:rsidRDefault="0027583B" w:rsidP="0027583B">
      <w:pPr>
        <w:numPr>
          <w:ilvl w:val="1"/>
          <w:numId w:val="2"/>
        </w:numPr>
        <w:ind w:right="8" w:hanging="360"/>
      </w:pPr>
      <w:r>
        <w:t xml:space="preserve">les samedis et vendredis sont des jours chômés.  </w:t>
      </w:r>
      <w:bookmarkStart w:id="0" w:name="_GoBack"/>
      <w:bookmarkEnd w:id="0"/>
    </w:p>
    <w:p w:rsidR="00532DAC" w:rsidRDefault="0027583B" w:rsidP="0027583B">
      <w:pPr>
        <w:numPr>
          <w:ilvl w:val="1"/>
          <w:numId w:val="2"/>
        </w:numPr>
        <w:spacing w:after="0" w:line="259" w:lineRule="auto"/>
        <w:ind w:right="8" w:hanging="360"/>
      </w:pPr>
      <w:r>
        <w:t xml:space="preserve">Les </w:t>
      </w:r>
      <w:r>
        <w:rPr>
          <w:b/>
        </w:rPr>
        <w:t xml:space="preserve">10, 11, </w:t>
      </w:r>
      <w:proofErr w:type="gramStart"/>
      <w:r>
        <w:rPr>
          <w:b/>
        </w:rPr>
        <w:t>12  et</w:t>
      </w:r>
      <w:proofErr w:type="gramEnd"/>
      <w:r>
        <w:rPr>
          <w:b/>
        </w:rPr>
        <w:t xml:space="preserve"> 30</w:t>
      </w:r>
      <w:r>
        <w:t xml:space="preserve"> </w:t>
      </w:r>
      <w:r>
        <w:rPr>
          <w:b/>
        </w:rPr>
        <w:t>juin</w:t>
      </w:r>
      <w:r>
        <w:t xml:space="preserve"> sont des jours </w:t>
      </w:r>
      <w:r>
        <w:rPr>
          <w:b/>
        </w:rPr>
        <w:t>fériés</w:t>
      </w:r>
      <w:r>
        <w:t xml:space="preserve">. </w:t>
      </w:r>
    </w:p>
    <w:p w:rsidR="00532DAC" w:rsidRDefault="0027583B" w:rsidP="005B2BE6">
      <w:pPr>
        <w:numPr>
          <w:ilvl w:val="0"/>
          <w:numId w:val="2"/>
        </w:numPr>
        <w:ind w:right="8" w:hanging="360"/>
      </w:pPr>
      <w:r>
        <w:t xml:space="preserve">Définir le </w:t>
      </w:r>
      <w:r w:rsidR="005B2BE6">
        <w:rPr>
          <w:b/>
        </w:rPr>
        <w:t>02</w:t>
      </w:r>
      <w:r>
        <w:rPr>
          <w:b/>
        </w:rPr>
        <w:t xml:space="preserve"> </w:t>
      </w:r>
      <w:r w:rsidR="005B2BE6">
        <w:rPr>
          <w:b/>
        </w:rPr>
        <w:t>juin</w:t>
      </w:r>
      <w:r>
        <w:rPr>
          <w:b/>
        </w:rPr>
        <w:t xml:space="preserve"> 2021</w:t>
      </w:r>
      <w:r>
        <w:t xml:space="preserve"> comme date de </w:t>
      </w:r>
      <w:r>
        <w:rPr>
          <w:b/>
        </w:rPr>
        <w:t>début</w:t>
      </w:r>
      <w:r>
        <w:t xml:space="preserve"> de projet.</w:t>
      </w:r>
      <w:r>
        <w:rPr>
          <w:b/>
        </w:rPr>
        <w:t xml:space="preserve"> </w:t>
      </w:r>
      <w:r>
        <w:rPr>
          <w:b/>
        </w:rPr>
        <w:tab/>
      </w:r>
      <w:r>
        <w:t xml:space="preserve"> </w:t>
      </w:r>
    </w:p>
    <w:p w:rsidR="00532DAC" w:rsidRDefault="0027583B">
      <w:pPr>
        <w:spacing w:after="0" w:line="259" w:lineRule="auto"/>
        <w:ind w:left="0" w:right="0" w:firstLine="0"/>
      </w:pPr>
      <w:r>
        <w:t xml:space="preserve"> </w:t>
      </w:r>
    </w:p>
    <w:tbl>
      <w:tblPr>
        <w:tblStyle w:val="TableGrid"/>
        <w:tblW w:w="7420" w:type="dxa"/>
        <w:tblInd w:w="1109" w:type="dxa"/>
        <w:tblCellMar>
          <w:left w:w="107" w:type="dxa"/>
          <w:right w:w="79" w:type="dxa"/>
        </w:tblCellMar>
        <w:tblLook w:val="04A0" w:firstRow="1" w:lastRow="0" w:firstColumn="1" w:lastColumn="0" w:noHBand="0" w:noVBand="1"/>
      </w:tblPr>
      <w:tblGrid>
        <w:gridCol w:w="631"/>
        <w:gridCol w:w="2357"/>
        <w:gridCol w:w="1326"/>
        <w:gridCol w:w="1676"/>
        <w:gridCol w:w="1430"/>
      </w:tblGrid>
      <w:tr w:rsidR="00532DAC">
        <w:trPr>
          <w:trHeight w:val="240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532DAC" w:rsidRDefault="0027583B">
            <w:pPr>
              <w:spacing w:after="0" w:line="259" w:lineRule="auto"/>
              <w:ind w:left="82" w:right="0" w:firstLine="0"/>
            </w:pPr>
            <w:r>
              <w:rPr>
                <w:rFonts w:ascii="Trebuchet MS" w:eastAsia="Trebuchet MS" w:hAnsi="Trebuchet MS" w:cs="Trebuchet MS"/>
                <w:b/>
                <w:sz w:val="20"/>
              </w:rPr>
              <w:t xml:space="preserve">N°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r>
              <w:rPr>
                <w:rFonts w:ascii="Trebuchet MS" w:eastAsia="Trebuchet MS" w:hAnsi="Trebuchet MS" w:cs="Trebuchet MS"/>
                <w:b/>
                <w:sz w:val="20"/>
              </w:rPr>
              <w:t xml:space="preserve">Tâche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532DAC" w:rsidRDefault="0027583B">
            <w:pPr>
              <w:spacing w:after="0" w:line="259" w:lineRule="auto"/>
              <w:ind w:left="0" w:right="30" w:firstLine="0"/>
              <w:jc w:val="center"/>
            </w:pPr>
            <w:r>
              <w:rPr>
                <w:rFonts w:ascii="Trebuchet MS" w:eastAsia="Trebuchet MS" w:hAnsi="Trebuchet MS" w:cs="Trebuchet MS"/>
                <w:b/>
                <w:sz w:val="20"/>
              </w:rPr>
              <w:t xml:space="preserve">Durée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532DAC" w:rsidRDefault="0027583B">
            <w:pPr>
              <w:spacing w:after="0" w:line="259" w:lineRule="auto"/>
              <w:ind w:left="60" w:right="0" w:firstLine="0"/>
            </w:pPr>
            <w:r>
              <w:rPr>
                <w:rFonts w:ascii="Trebuchet MS" w:eastAsia="Trebuchet MS" w:hAnsi="Trebuchet MS" w:cs="Trebuchet MS"/>
                <w:b/>
                <w:sz w:val="20"/>
              </w:rPr>
              <w:t xml:space="preserve">Prédécesseurs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532DAC" w:rsidRDefault="0027583B">
            <w:pPr>
              <w:spacing w:after="0" w:line="259" w:lineRule="auto"/>
              <w:ind w:left="0" w:right="120" w:firstLine="0"/>
              <w:jc w:val="right"/>
            </w:pPr>
            <w:r>
              <w:rPr>
                <w:rFonts w:ascii="Trebuchet MS" w:eastAsia="Trebuchet MS" w:hAnsi="Trebuchet MS" w:cs="Trebuchet MS"/>
                <w:b/>
                <w:sz w:val="20"/>
              </w:rPr>
              <w:t xml:space="preserve">Ressources  </w:t>
            </w:r>
          </w:p>
        </w:tc>
      </w:tr>
      <w:tr w:rsidR="00532DAC">
        <w:trPr>
          <w:trHeight w:val="244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Pr="0027583B" w:rsidRDefault="0027583B">
            <w:pPr>
              <w:spacing w:after="0" w:line="259" w:lineRule="auto"/>
              <w:ind w:left="0" w:right="0" w:firstLine="0"/>
              <w:rPr>
                <w:b/>
                <w:bCs/>
                <w:color w:val="FF0000"/>
              </w:rPr>
            </w:pPr>
            <w:r w:rsidRPr="0027583B">
              <w:rPr>
                <w:rFonts w:ascii="Trebuchet MS" w:eastAsia="Trebuchet MS" w:hAnsi="Trebuchet MS" w:cs="Trebuchet MS"/>
                <w:b/>
                <w:bCs/>
                <w:color w:val="FF0000"/>
                <w:sz w:val="20"/>
              </w:rPr>
              <w:t xml:space="preserve">1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Pr="0027583B" w:rsidRDefault="0027583B">
            <w:pPr>
              <w:spacing w:after="0" w:line="259" w:lineRule="auto"/>
              <w:ind w:left="1" w:right="0" w:firstLine="0"/>
              <w:rPr>
                <w:b/>
                <w:bCs/>
                <w:color w:val="FF0000"/>
              </w:rPr>
            </w:pPr>
            <w:r w:rsidRPr="0027583B">
              <w:rPr>
                <w:rFonts w:ascii="Trebuchet MS" w:eastAsia="Trebuchet MS" w:hAnsi="Trebuchet MS" w:cs="Trebuchet MS"/>
                <w:b/>
                <w:bCs/>
                <w:color w:val="FF0000"/>
                <w:sz w:val="20"/>
              </w:rPr>
              <w:t xml:space="preserve">Travaux préliminaires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1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3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2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2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1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Installation du chantier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10 jours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2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proofErr w:type="spellStart"/>
            <w:r>
              <w:rPr>
                <w:rFonts w:ascii="Trebuchet MS" w:eastAsia="Trebuchet MS" w:hAnsi="Trebuchet MS" w:cs="Trebuchet MS"/>
                <w:sz w:val="20"/>
              </w:rPr>
              <w:t>mohamed</w:t>
            </w:r>
            <w:proofErr w:type="spellEnd"/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3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1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Terrassement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3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 mois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7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2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8" w:firstLine="0"/>
              <w:jc w:val="center"/>
            </w:pPr>
            <w:proofErr w:type="spellStart"/>
            <w:r>
              <w:rPr>
                <w:rFonts w:ascii="Trebuchet MS" w:eastAsia="Trebuchet MS" w:hAnsi="Trebuchet MS" w:cs="Trebuchet MS"/>
                <w:sz w:val="20"/>
              </w:rPr>
              <w:t>mohamed</w:t>
            </w:r>
            <w:proofErr w:type="spellEnd"/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1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Pr="0027583B" w:rsidRDefault="0027583B">
            <w:pPr>
              <w:spacing w:after="0" w:line="259" w:lineRule="auto"/>
              <w:ind w:left="0" w:right="0" w:firstLine="0"/>
              <w:rPr>
                <w:b/>
                <w:bCs/>
                <w:color w:val="FF0000"/>
              </w:rPr>
            </w:pPr>
            <w:r w:rsidRPr="0027583B">
              <w:rPr>
                <w:rFonts w:ascii="Trebuchet MS" w:eastAsia="Trebuchet MS" w:hAnsi="Trebuchet MS" w:cs="Trebuchet MS"/>
                <w:b/>
                <w:bCs/>
                <w:color w:val="FF0000"/>
                <w:sz w:val="20"/>
              </w:rPr>
              <w:t xml:space="preserve">4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Pr="0027583B" w:rsidRDefault="0027583B">
            <w:pPr>
              <w:spacing w:after="0" w:line="259" w:lineRule="auto"/>
              <w:ind w:left="1" w:right="0" w:firstLine="0"/>
              <w:rPr>
                <w:b/>
                <w:bCs/>
                <w:color w:val="FF0000"/>
              </w:rPr>
            </w:pPr>
            <w:r w:rsidRPr="0027583B">
              <w:rPr>
                <w:rFonts w:ascii="Trebuchet MS" w:eastAsia="Trebuchet MS" w:hAnsi="Trebuchet MS" w:cs="Trebuchet MS"/>
                <w:b/>
                <w:bCs/>
                <w:color w:val="FF0000"/>
                <w:sz w:val="20"/>
              </w:rPr>
              <w:t xml:space="preserve">Gros Œuvres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1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3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2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5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1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Fondations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63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2 semaines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3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31" w:firstLine="0"/>
              <w:jc w:val="center"/>
            </w:pPr>
            <w:proofErr w:type="spellStart"/>
            <w:r>
              <w:rPr>
                <w:rFonts w:ascii="Trebuchet MS" w:eastAsia="Trebuchet MS" w:hAnsi="Trebuchet MS" w:cs="Trebuchet MS"/>
                <w:sz w:val="20"/>
              </w:rPr>
              <w:t>adel</w:t>
            </w:r>
            <w:proofErr w:type="spellEnd"/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6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1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Maçonnerie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15 jours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8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5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proofErr w:type="spellStart"/>
            <w:r>
              <w:rPr>
                <w:rFonts w:ascii="Trebuchet MS" w:eastAsia="Trebuchet MS" w:hAnsi="Trebuchet MS" w:cs="Trebuchet MS"/>
                <w:sz w:val="20"/>
              </w:rPr>
              <w:t>adel</w:t>
            </w:r>
            <w:proofErr w:type="spellEnd"/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7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1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Coulage dalle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15 jours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8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6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8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Farid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8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1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Charpente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15 jours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8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6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8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Kamal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Pr="0027583B" w:rsidRDefault="0027583B">
            <w:pPr>
              <w:spacing w:after="0" w:line="259" w:lineRule="auto"/>
              <w:ind w:left="0" w:right="0" w:firstLine="0"/>
              <w:rPr>
                <w:b/>
                <w:bCs/>
                <w:color w:val="FF0000"/>
              </w:rPr>
            </w:pPr>
            <w:r w:rsidRPr="0027583B">
              <w:rPr>
                <w:rFonts w:ascii="Trebuchet MS" w:eastAsia="Trebuchet MS" w:hAnsi="Trebuchet MS" w:cs="Trebuchet MS"/>
                <w:b/>
                <w:bCs/>
                <w:color w:val="FF0000"/>
                <w:sz w:val="20"/>
              </w:rPr>
              <w:t xml:space="preserve">9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Pr="0027583B" w:rsidRDefault="0027583B">
            <w:pPr>
              <w:spacing w:after="0" w:line="259" w:lineRule="auto"/>
              <w:ind w:left="1" w:right="0" w:firstLine="0"/>
              <w:rPr>
                <w:b/>
                <w:bCs/>
                <w:color w:val="FF0000"/>
              </w:rPr>
            </w:pPr>
            <w:r w:rsidRPr="0027583B">
              <w:rPr>
                <w:rFonts w:ascii="Trebuchet MS" w:eastAsia="Trebuchet MS" w:hAnsi="Trebuchet MS" w:cs="Trebuchet MS"/>
                <w:b/>
                <w:bCs/>
                <w:color w:val="FF0000"/>
                <w:sz w:val="20"/>
              </w:rPr>
              <w:t xml:space="preserve">Installation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1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3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2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10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Electricité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3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8 jours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7 et 8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8" w:firstLine="0"/>
              <w:jc w:val="center"/>
            </w:pPr>
            <w:proofErr w:type="spellStart"/>
            <w:r>
              <w:rPr>
                <w:rFonts w:ascii="Trebuchet MS" w:eastAsia="Trebuchet MS" w:hAnsi="Trebuchet MS" w:cs="Trebuchet MS"/>
                <w:sz w:val="20"/>
              </w:rPr>
              <w:t>sami</w:t>
            </w:r>
            <w:proofErr w:type="spellEnd"/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1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11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1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Portes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8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20 jours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6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7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3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12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Cuisine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63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2 semaines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32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7 et 8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31" w:firstLine="0"/>
              <w:jc w:val="center"/>
            </w:pPr>
            <w:proofErr w:type="spellStart"/>
            <w:r>
              <w:rPr>
                <w:rFonts w:ascii="Trebuchet MS" w:eastAsia="Trebuchet MS" w:hAnsi="Trebuchet MS" w:cs="Trebuchet MS"/>
                <w:sz w:val="20"/>
              </w:rPr>
              <w:t>ahmed</w:t>
            </w:r>
            <w:proofErr w:type="spellEnd"/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Pr="0027583B" w:rsidRDefault="0027583B">
            <w:pPr>
              <w:spacing w:after="0" w:line="259" w:lineRule="auto"/>
              <w:ind w:left="0" w:right="0" w:firstLine="0"/>
              <w:rPr>
                <w:b/>
                <w:bCs/>
                <w:color w:val="FF0000"/>
              </w:rPr>
            </w:pPr>
            <w:r w:rsidRPr="0027583B">
              <w:rPr>
                <w:rFonts w:ascii="Trebuchet MS" w:eastAsia="Trebuchet MS" w:hAnsi="Trebuchet MS" w:cs="Trebuchet MS"/>
                <w:b/>
                <w:bCs/>
                <w:color w:val="FF0000"/>
                <w:sz w:val="20"/>
              </w:rPr>
              <w:t xml:space="preserve">13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Pr="0027583B" w:rsidRDefault="0027583B">
            <w:pPr>
              <w:spacing w:after="0" w:line="259" w:lineRule="auto"/>
              <w:ind w:left="1" w:right="0" w:firstLine="0"/>
              <w:rPr>
                <w:b/>
                <w:bCs/>
                <w:color w:val="FF0000"/>
              </w:rPr>
            </w:pPr>
            <w:r w:rsidRPr="0027583B">
              <w:rPr>
                <w:rFonts w:ascii="Trebuchet MS" w:eastAsia="Trebuchet MS" w:hAnsi="Trebuchet MS" w:cs="Trebuchet MS"/>
                <w:b/>
                <w:bCs/>
                <w:color w:val="FF0000"/>
                <w:sz w:val="20"/>
              </w:rPr>
              <w:t xml:space="preserve">Finitions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1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3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32" w:right="0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14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Peinture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32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 semaine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33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10, 11 et 12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34" w:firstLine="0"/>
              <w:jc w:val="center"/>
            </w:pPr>
            <w:proofErr w:type="spellStart"/>
            <w:r>
              <w:rPr>
                <w:rFonts w:ascii="Trebuchet MS" w:eastAsia="Trebuchet MS" w:hAnsi="Trebuchet MS" w:cs="Trebuchet MS"/>
                <w:sz w:val="20"/>
              </w:rPr>
              <w:t>said</w:t>
            </w:r>
            <w:proofErr w:type="spellEnd"/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  <w:tr w:rsidR="00532DAC">
        <w:trPr>
          <w:trHeight w:val="24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15 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1" w:right="0" w:firstLine="0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Tapisserie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31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8 jours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r>
              <w:rPr>
                <w:rFonts w:ascii="Trebuchet MS" w:eastAsia="Trebuchet MS" w:hAnsi="Trebuchet MS" w:cs="Trebuchet MS"/>
                <w:sz w:val="20"/>
              </w:rPr>
              <w:t xml:space="preserve">14 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DAC" w:rsidRDefault="0027583B">
            <w:pPr>
              <w:spacing w:after="0" w:line="259" w:lineRule="auto"/>
              <w:ind w:left="0" w:right="29" w:firstLine="0"/>
              <w:jc w:val="center"/>
            </w:pPr>
            <w:proofErr w:type="spellStart"/>
            <w:r>
              <w:rPr>
                <w:rFonts w:ascii="Trebuchet MS" w:eastAsia="Trebuchet MS" w:hAnsi="Trebuchet MS" w:cs="Trebuchet MS"/>
                <w:sz w:val="20"/>
              </w:rPr>
              <w:t>hocine</w:t>
            </w:r>
            <w:proofErr w:type="spellEnd"/>
            <w:r>
              <w:rPr>
                <w:rFonts w:ascii="Trebuchet MS" w:eastAsia="Trebuchet MS" w:hAnsi="Trebuchet MS" w:cs="Trebuchet MS"/>
                <w:sz w:val="20"/>
              </w:rPr>
              <w:t xml:space="preserve"> </w:t>
            </w:r>
          </w:p>
        </w:tc>
      </w:tr>
    </w:tbl>
    <w:p w:rsidR="00532DAC" w:rsidRDefault="0027583B">
      <w:pPr>
        <w:spacing w:after="0" w:line="259" w:lineRule="auto"/>
        <w:ind w:left="0" w:right="0" w:firstLine="0"/>
      </w:pPr>
      <w:r>
        <w:t xml:space="preserve"> </w:t>
      </w:r>
    </w:p>
    <w:p w:rsidR="00532DAC" w:rsidRDefault="0027583B">
      <w:pPr>
        <w:numPr>
          <w:ilvl w:val="0"/>
          <w:numId w:val="2"/>
        </w:numPr>
        <w:ind w:right="8" w:hanging="360"/>
      </w:pPr>
      <w:r>
        <w:t>Saisir les tâches avec leurs durées.</w:t>
      </w:r>
      <w:r>
        <w:rPr>
          <w:color w:val="FF99CC"/>
        </w:rPr>
        <w:t xml:space="preserve"> </w:t>
      </w:r>
    </w:p>
    <w:p w:rsidR="00532DAC" w:rsidRDefault="0027583B">
      <w:pPr>
        <w:numPr>
          <w:ilvl w:val="0"/>
          <w:numId w:val="2"/>
        </w:numPr>
        <w:ind w:right="8" w:hanging="360"/>
      </w:pPr>
      <w:r>
        <w:t xml:space="preserve">Créer les tâches récapitulatives </w:t>
      </w:r>
    </w:p>
    <w:p w:rsidR="00532DAC" w:rsidRDefault="0027583B" w:rsidP="0027583B">
      <w:pPr>
        <w:numPr>
          <w:ilvl w:val="0"/>
          <w:numId w:val="2"/>
        </w:numPr>
        <w:ind w:right="8" w:hanging="360"/>
      </w:pPr>
      <w:r>
        <w:t xml:space="preserve">Relier les tâches entre elles.  </w:t>
      </w:r>
    </w:p>
    <w:p w:rsidR="00532DAC" w:rsidRDefault="0027583B">
      <w:pPr>
        <w:numPr>
          <w:ilvl w:val="0"/>
          <w:numId w:val="2"/>
        </w:numPr>
        <w:ind w:right="8" w:hanging="360"/>
      </w:pPr>
      <w:r>
        <w:t xml:space="preserve">Saisir la liste des ressources.  </w:t>
      </w:r>
      <w:r>
        <w:tab/>
        <w:t xml:space="preserve"> </w:t>
      </w:r>
    </w:p>
    <w:p w:rsidR="00532DAC" w:rsidRDefault="0027583B">
      <w:pPr>
        <w:numPr>
          <w:ilvl w:val="0"/>
          <w:numId w:val="2"/>
        </w:numPr>
        <w:ind w:right="8" w:hanging="360"/>
      </w:pPr>
      <w:r>
        <w:t xml:space="preserve">Affecter les ressources à leurs tâches.  </w:t>
      </w:r>
    </w:p>
    <w:p w:rsidR="00532DAC" w:rsidRPr="0027583B" w:rsidRDefault="0027583B">
      <w:pPr>
        <w:numPr>
          <w:ilvl w:val="0"/>
          <w:numId w:val="2"/>
        </w:numPr>
        <w:ind w:right="8" w:hanging="360"/>
      </w:pPr>
      <w:r>
        <w:t>Fractionner la tâche 7 pour qu’elle se retarde de 2 jours</w:t>
      </w:r>
      <w:r>
        <w:rPr>
          <w:sz w:val="22"/>
        </w:rPr>
        <w:t xml:space="preserve"> </w:t>
      </w: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ind w:right="8"/>
        <w:rPr>
          <w:sz w:val="22"/>
        </w:rPr>
      </w:pPr>
    </w:p>
    <w:p w:rsidR="0027583B" w:rsidRDefault="0027583B" w:rsidP="0027583B">
      <w:pPr>
        <w:autoSpaceDE w:val="0"/>
        <w:autoSpaceDN w:val="0"/>
        <w:adjustRightInd w:val="0"/>
        <w:spacing w:after="0" w:line="276" w:lineRule="auto"/>
        <w:rPr>
          <w:rFonts w:asciiTheme="minorBidi" w:eastAsia="OpenSymbol" w:hAnsiTheme="minorBidi"/>
          <w:b/>
          <w:bCs/>
          <w:sz w:val="36"/>
          <w:szCs w:val="36"/>
        </w:rPr>
      </w:pPr>
      <w:r w:rsidRPr="0027583B">
        <w:rPr>
          <w:rFonts w:asciiTheme="minorBidi" w:eastAsia="OpenSymbol" w:hAnsiTheme="minorBidi"/>
          <w:b/>
          <w:bCs/>
          <w:sz w:val="36"/>
          <w:szCs w:val="36"/>
        </w:rPr>
        <w:t>Suivi projet :</w:t>
      </w:r>
    </w:p>
    <w:p w:rsidR="0027583B" w:rsidRPr="008E1B2A" w:rsidRDefault="0027583B" w:rsidP="0027583B">
      <w:pPr>
        <w:autoSpaceDE w:val="0"/>
        <w:autoSpaceDN w:val="0"/>
        <w:adjustRightInd w:val="0"/>
        <w:spacing w:after="0" w:line="276" w:lineRule="auto"/>
        <w:rPr>
          <w:rFonts w:asciiTheme="minorBidi" w:hAnsiTheme="minorBidi"/>
          <w:b/>
          <w:bCs/>
          <w:color w:val="FF0000"/>
          <w:szCs w:val="24"/>
        </w:rPr>
      </w:pPr>
      <w:r w:rsidRPr="008E1B2A">
        <w:rPr>
          <w:rFonts w:asciiTheme="minorBidi" w:hAnsiTheme="minorBidi"/>
          <w:b/>
          <w:bCs/>
          <w:color w:val="FF0000"/>
          <w:szCs w:val="24"/>
        </w:rPr>
        <w:t xml:space="preserve">Nous sommes maintenant le </w:t>
      </w:r>
      <w:r>
        <w:rPr>
          <w:rFonts w:asciiTheme="minorBidi" w:hAnsiTheme="minorBidi"/>
          <w:b/>
          <w:bCs/>
          <w:color w:val="FF0000"/>
          <w:szCs w:val="24"/>
        </w:rPr>
        <w:t>01/07/2021</w:t>
      </w:r>
      <w:r w:rsidRPr="008E1B2A">
        <w:rPr>
          <w:rFonts w:asciiTheme="minorBidi" w:hAnsiTheme="minorBidi"/>
          <w:b/>
          <w:bCs/>
          <w:color w:val="FF0000"/>
          <w:szCs w:val="24"/>
        </w:rPr>
        <w:t>.</w:t>
      </w:r>
    </w:p>
    <w:p w:rsidR="0027583B" w:rsidRPr="008E1B2A" w:rsidRDefault="0027583B" w:rsidP="0027583B">
      <w:pPr>
        <w:autoSpaceDE w:val="0"/>
        <w:autoSpaceDN w:val="0"/>
        <w:adjustRightInd w:val="0"/>
        <w:spacing w:after="0" w:line="276" w:lineRule="auto"/>
        <w:rPr>
          <w:rFonts w:asciiTheme="minorBidi" w:hAnsiTheme="minorBidi"/>
          <w:szCs w:val="24"/>
        </w:rPr>
      </w:pPr>
      <w:r w:rsidRPr="008E1B2A">
        <w:rPr>
          <w:rFonts w:asciiTheme="minorBidi" w:hAnsiTheme="minorBidi"/>
          <w:szCs w:val="24"/>
        </w:rPr>
        <w:t>A cette date, le chef de chantier constate l’avancement suivant :</w:t>
      </w:r>
    </w:p>
    <w:p w:rsidR="0027583B" w:rsidRPr="008E1B2A" w:rsidRDefault="0027583B" w:rsidP="0027583B">
      <w:pPr>
        <w:autoSpaceDE w:val="0"/>
        <w:autoSpaceDN w:val="0"/>
        <w:adjustRightInd w:val="0"/>
        <w:spacing w:after="0" w:line="276" w:lineRule="auto"/>
        <w:rPr>
          <w:rFonts w:asciiTheme="minorBidi" w:hAnsiTheme="minorBidi"/>
          <w:szCs w:val="24"/>
        </w:rPr>
      </w:pPr>
      <w:r w:rsidRPr="008E1B2A">
        <w:rPr>
          <w:rFonts w:asciiTheme="minorBidi" w:eastAsia="OpenSymbol" w:hAnsiTheme="minorBidi"/>
          <w:szCs w:val="24"/>
        </w:rPr>
        <w:t xml:space="preserve">● </w:t>
      </w:r>
      <w:proofErr w:type="gramStart"/>
      <w:r w:rsidRPr="008E1B2A">
        <w:rPr>
          <w:rFonts w:asciiTheme="minorBidi" w:hAnsiTheme="minorBidi"/>
          <w:szCs w:val="24"/>
        </w:rPr>
        <w:t>les</w:t>
      </w:r>
      <w:proofErr w:type="gramEnd"/>
      <w:r w:rsidRPr="008E1B2A">
        <w:rPr>
          <w:rFonts w:asciiTheme="minorBidi" w:hAnsiTheme="minorBidi"/>
          <w:szCs w:val="24"/>
        </w:rPr>
        <w:t xml:space="preserve"> tâches </w:t>
      </w:r>
      <w:r>
        <w:rPr>
          <w:rFonts w:asciiTheme="minorBidi" w:hAnsiTheme="minorBidi"/>
          <w:szCs w:val="24"/>
        </w:rPr>
        <w:t>2</w:t>
      </w:r>
      <w:r w:rsidRPr="008E1B2A">
        <w:rPr>
          <w:rFonts w:asciiTheme="minorBidi" w:hAnsiTheme="minorBidi"/>
          <w:szCs w:val="24"/>
        </w:rPr>
        <w:t>,</w:t>
      </w:r>
      <w:r>
        <w:rPr>
          <w:rFonts w:asciiTheme="minorBidi" w:hAnsiTheme="minorBidi"/>
          <w:szCs w:val="24"/>
        </w:rPr>
        <w:t>3</w:t>
      </w:r>
      <w:r w:rsidRPr="008E1B2A">
        <w:rPr>
          <w:rFonts w:asciiTheme="minorBidi" w:hAnsiTheme="minorBidi"/>
          <w:szCs w:val="24"/>
        </w:rPr>
        <w:t xml:space="preserve"> sont faites à 100%</w:t>
      </w:r>
    </w:p>
    <w:p w:rsidR="0027583B" w:rsidRPr="008E1B2A" w:rsidRDefault="0027583B" w:rsidP="0027583B">
      <w:pPr>
        <w:autoSpaceDE w:val="0"/>
        <w:autoSpaceDN w:val="0"/>
        <w:adjustRightInd w:val="0"/>
        <w:spacing w:after="0" w:line="276" w:lineRule="auto"/>
        <w:rPr>
          <w:rFonts w:asciiTheme="minorBidi" w:hAnsiTheme="minorBidi"/>
          <w:szCs w:val="24"/>
        </w:rPr>
      </w:pPr>
      <w:r w:rsidRPr="008E1B2A">
        <w:rPr>
          <w:rFonts w:asciiTheme="minorBidi" w:eastAsia="OpenSymbol" w:hAnsiTheme="minorBidi"/>
          <w:szCs w:val="24"/>
        </w:rPr>
        <w:t xml:space="preserve">● </w:t>
      </w:r>
      <w:proofErr w:type="gramStart"/>
      <w:r w:rsidRPr="008E1B2A">
        <w:rPr>
          <w:rFonts w:asciiTheme="minorBidi" w:hAnsiTheme="minorBidi"/>
          <w:szCs w:val="24"/>
        </w:rPr>
        <w:t>la</w:t>
      </w:r>
      <w:proofErr w:type="gramEnd"/>
      <w:r w:rsidRPr="008E1B2A">
        <w:rPr>
          <w:rFonts w:asciiTheme="minorBidi" w:hAnsiTheme="minorBidi"/>
          <w:szCs w:val="24"/>
        </w:rPr>
        <w:t xml:space="preserve"> tâche </w:t>
      </w:r>
      <w:r>
        <w:rPr>
          <w:rFonts w:asciiTheme="minorBidi" w:hAnsiTheme="minorBidi"/>
          <w:szCs w:val="24"/>
        </w:rPr>
        <w:t>5</w:t>
      </w:r>
      <w:r w:rsidRPr="008E1B2A">
        <w:rPr>
          <w:rFonts w:asciiTheme="minorBidi" w:hAnsiTheme="minorBidi"/>
          <w:szCs w:val="24"/>
        </w:rPr>
        <w:t xml:space="preserve"> est faite à 25%</w:t>
      </w:r>
    </w:p>
    <w:p w:rsidR="0027583B" w:rsidRPr="008E1B2A" w:rsidRDefault="0027583B" w:rsidP="0027583B">
      <w:pPr>
        <w:autoSpaceDE w:val="0"/>
        <w:autoSpaceDN w:val="0"/>
        <w:adjustRightInd w:val="0"/>
        <w:spacing w:after="0" w:line="276" w:lineRule="auto"/>
        <w:rPr>
          <w:rFonts w:asciiTheme="minorBidi" w:hAnsiTheme="minorBidi"/>
          <w:szCs w:val="24"/>
        </w:rPr>
      </w:pPr>
      <w:r w:rsidRPr="008E1B2A">
        <w:rPr>
          <w:rFonts w:asciiTheme="minorBidi" w:eastAsia="OpenSymbol" w:hAnsiTheme="minorBidi"/>
          <w:szCs w:val="24"/>
        </w:rPr>
        <w:t xml:space="preserve">● </w:t>
      </w:r>
      <w:proofErr w:type="gramStart"/>
      <w:r w:rsidRPr="008E1B2A">
        <w:rPr>
          <w:rFonts w:asciiTheme="minorBidi" w:hAnsiTheme="minorBidi"/>
          <w:szCs w:val="24"/>
        </w:rPr>
        <w:t>la</w:t>
      </w:r>
      <w:proofErr w:type="gramEnd"/>
      <w:r w:rsidRPr="008E1B2A">
        <w:rPr>
          <w:rFonts w:asciiTheme="minorBidi" w:hAnsiTheme="minorBidi"/>
          <w:szCs w:val="24"/>
        </w:rPr>
        <w:t xml:space="preserve"> tâche </w:t>
      </w:r>
      <w:r>
        <w:rPr>
          <w:rFonts w:asciiTheme="minorBidi" w:hAnsiTheme="minorBidi"/>
          <w:szCs w:val="24"/>
        </w:rPr>
        <w:t>6</w:t>
      </w:r>
      <w:r w:rsidRPr="008E1B2A">
        <w:rPr>
          <w:rFonts w:asciiTheme="minorBidi" w:hAnsiTheme="minorBidi"/>
          <w:szCs w:val="24"/>
        </w:rPr>
        <w:t xml:space="preserve"> est faite à 10%</w:t>
      </w:r>
    </w:p>
    <w:p w:rsidR="0027583B" w:rsidRPr="008E1B2A" w:rsidRDefault="0027583B" w:rsidP="0027583B">
      <w:pPr>
        <w:autoSpaceDE w:val="0"/>
        <w:autoSpaceDN w:val="0"/>
        <w:adjustRightInd w:val="0"/>
        <w:spacing w:after="0" w:line="276" w:lineRule="auto"/>
        <w:rPr>
          <w:rFonts w:asciiTheme="minorBidi" w:hAnsiTheme="minorBidi"/>
          <w:szCs w:val="24"/>
        </w:rPr>
      </w:pPr>
      <w:r w:rsidRPr="008E1B2A">
        <w:rPr>
          <w:rFonts w:asciiTheme="minorBidi" w:eastAsia="OpenSymbol" w:hAnsiTheme="minorBidi"/>
          <w:szCs w:val="24"/>
        </w:rPr>
        <w:t xml:space="preserve">● </w:t>
      </w:r>
      <w:proofErr w:type="gramStart"/>
      <w:r w:rsidRPr="008E1B2A">
        <w:rPr>
          <w:rFonts w:asciiTheme="minorBidi" w:hAnsiTheme="minorBidi"/>
          <w:szCs w:val="24"/>
        </w:rPr>
        <w:t>les</w:t>
      </w:r>
      <w:proofErr w:type="gramEnd"/>
      <w:r w:rsidRPr="008E1B2A">
        <w:rPr>
          <w:rFonts w:asciiTheme="minorBidi" w:hAnsiTheme="minorBidi"/>
          <w:szCs w:val="24"/>
        </w:rPr>
        <w:t xml:space="preserve"> autres tâches ne sont pas commencées</w:t>
      </w:r>
    </w:p>
    <w:p w:rsidR="0027583B" w:rsidRPr="008E1B2A" w:rsidRDefault="0027583B" w:rsidP="0027583B">
      <w:pPr>
        <w:autoSpaceDE w:val="0"/>
        <w:autoSpaceDN w:val="0"/>
        <w:adjustRightInd w:val="0"/>
        <w:spacing w:after="0" w:line="276" w:lineRule="auto"/>
        <w:rPr>
          <w:rFonts w:asciiTheme="minorBidi" w:hAnsiTheme="minorBidi"/>
          <w:szCs w:val="24"/>
        </w:rPr>
      </w:pPr>
    </w:p>
    <w:p w:rsidR="0027583B" w:rsidRPr="008E1B2A" w:rsidRDefault="0027583B" w:rsidP="0027583B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/>
          <w:i/>
          <w:iCs/>
          <w:color w:val="000000"/>
          <w:sz w:val="24"/>
          <w:szCs w:val="24"/>
        </w:rPr>
      </w:pPr>
      <w:r w:rsidRPr="008E1B2A">
        <w:rPr>
          <w:rFonts w:asciiTheme="minorBidi" w:hAnsiTheme="minorBidi"/>
          <w:i/>
          <w:iCs/>
          <w:color w:val="000000"/>
          <w:sz w:val="24"/>
          <w:szCs w:val="24"/>
        </w:rPr>
        <w:t xml:space="preserve">Réaliser le suivi de chantier avec Ms Project en plaçant la date d’état au </w:t>
      </w:r>
      <w:r w:rsidRPr="0027583B">
        <w:rPr>
          <w:rFonts w:asciiTheme="minorBidi" w:hAnsiTheme="minorBidi"/>
          <w:b/>
          <w:bCs/>
          <w:i/>
          <w:iCs/>
          <w:color w:val="000000"/>
          <w:sz w:val="24"/>
          <w:szCs w:val="24"/>
        </w:rPr>
        <w:t>01/07/2021</w:t>
      </w:r>
    </w:p>
    <w:p w:rsidR="0027583B" w:rsidRPr="008E1B2A" w:rsidRDefault="0027583B" w:rsidP="0027583B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/>
          <w:i/>
          <w:iCs/>
          <w:color w:val="000000"/>
          <w:sz w:val="24"/>
          <w:szCs w:val="24"/>
        </w:rPr>
      </w:pPr>
      <w:r w:rsidRPr="008E1B2A">
        <w:rPr>
          <w:rFonts w:asciiTheme="minorBidi" w:hAnsiTheme="minorBidi"/>
          <w:i/>
          <w:iCs/>
          <w:color w:val="000000"/>
          <w:sz w:val="24"/>
          <w:szCs w:val="24"/>
        </w:rPr>
        <w:t>Quelles sont les taches à l’heure et les taches en retard ? Quelle est la conséquence sur la date de livraison ?</w:t>
      </w:r>
    </w:p>
    <w:p w:rsidR="0027583B" w:rsidRDefault="0027583B" w:rsidP="0027583B">
      <w:pPr>
        <w:ind w:right="8"/>
      </w:pPr>
    </w:p>
    <w:p w:rsidR="00532DAC" w:rsidRDefault="0027583B">
      <w:pPr>
        <w:spacing w:after="1478" w:line="259" w:lineRule="auto"/>
        <w:ind w:left="0" w:right="0" w:firstLine="0"/>
      </w:pPr>
      <w:r>
        <w:t xml:space="preserve"> </w:t>
      </w:r>
    </w:p>
    <w:p w:rsidR="00532DAC" w:rsidRDefault="00532DAC">
      <w:pPr>
        <w:spacing w:after="739" w:line="259" w:lineRule="auto"/>
        <w:ind w:right="60"/>
        <w:jc w:val="center"/>
      </w:pPr>
    </w:p>
    <w:sectPr w:rsidR="00532DAC">
      <w:pgSz w:w="11900" w:h="16840"/>
      <w:pgMar w:top="716" w:right="1068" w:bottom="71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OpenSymbol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5B71A73"/>
    <w:multiLevelType w:val="hybridMultilevel"/>
    <w:tmpl w:val="5F1E998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7A7F95"/>
    <w:multiLevelType w:val="hybridMultilevel"/>
    <w:tmpl w:val="94FC24B8"/>
    <w:lvl w:ilvl="0" w:tplc="31062F7E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42A130E">
      <w:start w:val="1"/>
      <w:numFmt w:val="bullet"/>
      <w:lvlText w:val="•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FE0F41C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072624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7F4FD82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16BBBA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C108904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F7C4950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74871A8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EBA741D"/>
    <w:multiLevelType w:val="hybridMultilevel"/>
    <w:tmpl w:val="A316F73A"/>
    <w:lvl w:ilvl="0" w:tplc="1EAC06C0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D681F7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6F83E4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D1E311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34E19B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968837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1B2AD5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E238E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2E4438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DAC"/>
    <w:rsid w:val="0027583B"/>
    <w:rsid w:val="00532DAC"/>
    <w:rsid w:val="005B2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8A17DA-907B-401D-B5AA-0566CA185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" w:line="249" w:lineRule="auto"/>
      <w:ind w:left="10" w:right="932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spacing w:after="204"/>
      <w:ind w:right="61"/>
      <w:jc w:val="center"/>
      <w:outlineLvl w:val="0"/>
    </w:pPr>
    <w:rPr>
      <w:rFonts w:ascii="Times New Roman" w:eastAsia="Times New Roman" w:hAnsi="Times New Roman" w:cs="Times New Roman"/>
      <w:b/>
      <w:color w:val="000000"/>
      <w:sz w:val="36"/>
    </w:rPr>
  </w:style>
  <w:style w:type="paragraph" w:styleId="Titre2">
    <w:name w:val="heading 2"/>
    <w:next w:val="Normal"/>
    <w:link w:val="Titre2Car"/>
    <w:uiPriority w:val="9"/>
    <w:unhideWhenUsed/>
    <w:qFormat/>
    <w:pPr>
      <w:keepNext/>
      <w:keepLines/>
      <w:spacing w:after="0"/>
      <w:ind w:left="10" w:hanging="10"/>
      <w:outlineLvl w:val="1"/>
    </w:pPr>
    <w:rPr>
      <w:rFonts w:ascii="Times New Roman" w:eastAsia="Times New Roman" w:hAnsi="Times New Roman" w:cs="Times New Roman"/>
      <w:b/>
      <w:color w:val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link w:val="Titre2"/>
    <w:rPr>
      <w:rFonts w:ascii="Times New Roman" w:eastAsia="Times New Roman" w:hAnsi="Times New Roman" w:cs="Times New Roman"/>
      <w:b/>
      <w:color w:val="000000"/>
      <w:sz w:val="22"/>
    </w:rPr>
  </w:style>
  <w:style w:type="character" w:customStyle="1" w:styleId="Titre1Car">
    <w:name w:val="Titre 1 Car"/>
    <w:link w:val="Titre1"/>
    <w:rPr>
      <w:rFonts w:ascii="Times New Roman" w:eastAsia="Times New Roman" w:hAnsi="Times New Roman" w:cs="Times New Roman"/>
      <w:b/>
      <w:color w:val="000000"/>
      <w:sz w:val="3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agraphedeliste">
    <w:name w:val="List Paragraph"/>
    <w:basedOn w:val="Normal"/>
    <w:uiPriority w:val="1"/>
    <w:qFormat/>
    <w:rsid w:val="0027583B"/>
    <w:pPr>
      <w:spacing w:after="160" w:line="259" w:lineRule="auto"/>
      <w:ind w:left="720" w:right="0" w:firstLine="0"/>
      <w:contextualSpacing/>
    </w:pPr>
    <w:rPr>
      <w:rFonts w:asciiTheme="minorHAnsi" w:eastAsiaTheme="minorHAnsi" w:hAnsiTheme="minorHAnsi" w:cstheme="minorBidi"/>
      <w:color w:val="auto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318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Microsoft Word - MasterRSD_TP1.doc</vt:lpstr>
    </vt:vector>
  </TitlesOfParts>
  <Company/>
  <LinksUpToDate>false</LinksUpToDate>
  <CharactersWithSpaces>2063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MasterRSD_TP1.doc</dc:title>
  <dc:subject/>
  <dc:creator>todini</dc:creator>
  <cp:keywords/>
  <cp:lastModifiedBy>ISTA</cp:lastModifiedBy>
  <cp:revision>4</cp:revision>
  <cp:lastPrinted>2021-05-26T10:47:00Z</cp:lastPrinted>
  <dcterms:created xsi:type="dcterms:W3CDTF">2021-05-26T10:47:00Z</dcterms:created>
  <dcterms:modified xsi:type="dcterms:W3CDTF">2021-06-02T12:26:00Z</dcterms:modified>
</cp:coreProperties>
</file>